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1D0F8B3C" w:rsidR="00FF29DD" w:rsidRPr="00CE78DA" w:rsidRDefault="0091298B" w:rsidP="00040BD8">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宮城県</w:t>
      </w:r>
      <w:r w:rsidR="00040BD8">
        <w:rPr>
          <w:rFonts w:ascii="ＭＳ 明朝" w:eastAsia="ＭＳ 明朝" w:hAnsi="ＭＳ 明朝" w:cs="Times New Roman" w:hint="eastAsia"/>
          <w:color w:val="000000"/>
          <w:sz w:val="24"/>
          <w:szCs w:val="24"/>
        </w:rPr>
        <w:t>涌谷町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5C179AB9" w:rsidR="00533A86" w:rsidRPr="00844C16" w:rsidRDefault="00040BD8" w:rsidP="00533A86">
      <w:pPr>
        <w:rPr>
          <w:rFonts w:ascii="ＭＳ 明朝" w:eastAsia="ＭＳ 明朝" w:hAnsi="Arial" w:cs="Times New Roman"/>
          <w:color w:val="000000"/>
          <w:szCs w:val="24"/>
        </w:rPr>
      </w:pPr>
      <w:r>
        <w:rPr>
          <w:rFonts w:ascii="ＭＳ 明朝" w:eastAsia="ＭＳ 明朝" w:hAnsi="Arial" w:cs="Times New Roman" w:hint="eastAsia"/>
          <w:color w:val="000000"/>
          <w:szCs w:val="24"/>
        </w:rPr>
        <w:t xml:space="preserve">　（企画財政課取扱い）</w:t>
      </w: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40BD8"/>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622EF"/>
    <w:rsid w:val="006B0008"/>
    <w:rsid w:val="006D7A57"/>
    <w:rsid w:val="007235F2"/>
    <w:rsid w:val="00731C2F"/>
    <w:rsid w:val="00844C16"/>
    <w:rsid w:val="0086018B"/>
    <w:rsid w:val="00872EE0"/>
    <w:rsid w:val="0091298B"/>
    <w:rsid w:val="00951F0F"/>
    <w:rsid w:val="00975775"/>
    <w:rsid w:val="009C4C8B"/>
    <w:rsid w:val="00A453FF"/>
    <w:rsid w:val="00AA1CAB"/>
    <w:rsid w:val="00AA318E"/>
    <w:rsid w:val="00BD4CBC"/>
    <w:rsid w:val="00C801BF"/>
    <w:rsid w:val="00CA707F"/>
    <w:rsid w:val="00CE68FC"/>
    <w:rsid w:val="00CE78DA"/>
    <w:rsid w:val="00CF2A0D"/>
    <w:rsid w:val="00CF7928"/>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WAKUYA</cp:lastModifiedBy>
  <cp:revision>3</cp:revision>
  <cp:lastPrinted>2025-02-26T01:57:00Z</cp:lastPrinted>
  <dcterms:created xsi:type="dcterms:W3CDTF">2025-02-26T02:28:00Z</dcterms:created>
  <dcterms:modified xsi:type="dcterms:W3CDTF">2025-05-13T06:48:00Z</dcterms:modified>
</cp:coreProperties>
</file>